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10A" w:rsidRDefault="003C40CE" w:rsidP="00C6110A">
      <w:pPr>
        <w:jc w:val="center"/>
        <w:rPr>
          <w:b/>
          <w:sz w:val="24"/>
        </w:rPr>
      </w:pPr>
      <w:r>
        <w:rPr>
          <w:b/>
        </w:rPr>
        <w:t xml:space="preserve"> </w:t>
      </w:r>
      <w:r w:rsidR="00C6110A">
        <w:rPr>
          <w:b/>
          <w:sz w:val="24"/>
        </w:rPr>
        <w:t>RESOURCE</w:t>
      </w:r>
      <w:r w:rsidR="00C6110A" w:rsidRPr="00C876E5">
        <w:rPr>
          <w:b/>
          <w:sz w:val="24"/>
        </w:rPr>
        <w:t xml:space="preserve">: </w:t>
      </w:r>
    </w:p>
    <w:p w:rsidR="00C6110A" w:rsidRPr="00C876E5" w:rsidRDefault="00C6110A" w:rsidP="00C6110A">
      <w:pPr>
        <w:jc w:val="center"/>
        <w:rPr>
          <w:b/>
          <w:sz w:val="24"/>
        </w:rPr>
      </w:pPr>
      <w:r>
        <w:rPr>
          <w:b/>
          <w:sz w:val="24"/>
        </w:rPr>
        <w:t>Alternative conceptions about the nature of science</w:t>
      </w:r>
    </w:p>
    <w:p w:rsidR="00C6110A" w:rsidRPr="00384317" w:rsidRDefault="00C6110A" w:rsidP="00C6110A"/>
    <w:p w:rsidR="00C6110A" w:rsidRPr="00167368" w:rsidRDefault="00C6110A" w:rsidP="00C6110A">
      <w:r>
        <w:t>These are some common misunderstandings about the nature of science – held by students and adults alike. Take any opportunity you can to address these misconceptions in your planning and in your teaching.</w:t>
      </w:r>
    </w:p>
    <w:p w:rsidR="00C6110A" w:rsidRPr="00167368" w:rsidRDefault="00C6110A" w:rsidP="00C6110A"/>
    <w:p w:rsidR="00C6110A" w:rsidRPr="00384317" w:rsidRDefault="00C6110A" w:rsidP="00C6110A">
      <w:pPr>
        <w:rPr>
          <w:b/>
        </w:rPr>
      </w:pPr>
      <w:r w:rsidRPr="00384317">
        <w:rPr>
          <w:b/>
        </w:rPr>
        <w:t>Myth: The scientific method</w:t>
      </w:r>
    </w:p>
    <w:p w:rsidR="00C6110A" w:rsidRDefault="00C6110A" w:rsidP="00C6110A"/>
    <w:p w:rsidR="00C6110A" w:rsidRPr="00167368" w:rsidRDefault="00C6110A" w:rsidP="00C6110A">
      <w:r w:rsidRPr="00167368">
        <w:t>Our students are bound to have been taught at some stage that there is a scientific method.</w:t>
      </w:r>
      <w:r>
        <w:t xml:space="preserve"> </w:t>
      </w:r>
      <w:r w:rsidRPr="00167368">
        <w:t>They may well have written up numerous reports with the formulaic aim, hypothesis, method, results and conclusion. We need to show our students that there is no single method of science. Indeed</w:t>
      </w:r>
      <w:r>
        <w:t>,</w:t>
      </w:r>
      <w:r w:rsidRPr="00167368">
        <w:t xml:space="preserve"> this would be impossible given the incredible range of different disciplines of science. They may</w:t>
      </w:r>
      <w:r>
        <w:t>,</w:t>
      </w:r>
      <w:r w:rsidRPr="00167368">
        <w:t xml:space="preserve"> in fact</w:t>
      </w:r>
      <w:r>
        <w:t>,</w:t>
      </w:r>
      <w:r w:rsidRPr="00167368">
        <w:t xml:space="preserve"> decide that th</w:t>
      </w:r>
      <w:r>
        <w:t>e</w:t>
      </w:r>
      <w:r w:rsidRPr="00167368">
        <w:t>re are as many different scientific methods as ther</w:t>
      </w:r>
      <w:r>
        <w:t>e</w:t>
      </w:r>
      <w:r w:rsidRPr="00167368">
        <w:t xml:space="preserve"> are scientists.</w:t>
      </w:r>
      <w:r>
        <w:t xml:space="preserve"> </w:t>
      </w:r>
    </w:p>
    <w:p w:rsidR="00C6110A" w:rsidRPr="00167368" w:rsidRDefault="00C6110A" w:rsidP="00C6110A"/>
    <w:p w:rsidR="00C6110A" w:rsidRPr="00384317" w:rsidRDefault="00C6110A" w:rsidP="00C6110A">
      <w:pPr>
        <w:rPr>
          <w:b/>
        </w:rPr>
      </w:pPr>
      <w:r w:rsidRPr="00384317">
        <w:rPr>
          <w:b/>
        </w:rPr>
        <w:t>Myth: Experiments are the main route to scientific knowledge</w:t>
      </w:r>
    </w:p>
    <w:p w:rsidR="00C6110A" w:rsidRDefault="00C6110A" w:rsidP="00C6110A"/>
    <w:p w:rsidR="00C6110A" w:rsidRPr="00167368" w:rsidRDefault="00C6110A" w:rsidP="00C6110A">
      <w:r w:rsidRPr="00167368">
        <w:t>If you were to use word association, many of your students would give ‘experiments’ as their association for ‘science’.</w:t>
      </w:r>
      <w:r>
        <w:t xml:space="preserve"> </w:t>
      </w:r>
      <w:r w:rsidRPr="00167368">
        <w:t>Science does involve investigation of some sort, but build the understanding in your students that experiments are just one of many different approaches used. In a number of science disciplines, such as geology, cosmology or medicine, experiments are either not possible or are insufficient, unnecessary or unethical.</w:t>
      </w:r>
      <w:r>
        <w:t xml:space="preserve"> Students</w:t>
      </w:r>
      <w:r w:rsidRPr="00167368">
        <w:t xml:space="preserve"> will then see that science also relies on many other approaches like basic observations (such as astronomy) and historical exploration (such as paleontology and evolutionary biology). </w:t>
      </w:r>
    </w:p>
    <w:p w:rsidR="00C6110A" w:rsidRPr="00167368" w:rsidRDefault="00C6110A" w:rsidP="00C6110A"/>
    <w:p w:rsidR="00C6110A" w:rsidRDefault="00C6110A" w:rsidP="00C6110A">
      <w:pPr>
        <w:rPr>
          <w:b/>
        </w:rPr>
      </w:pPr>
      <w:r w:rsidRPr="00384317">
        <w:rPr>
          <w:b/>
        </w:rPr>
        <w:t>Myth: Science and its methods can answer all questions</w:t>
      </w:r>
    </w:p>
    <w:p w:rsidR="00C6110A" w:rsidRPr="00384317" w:rsidRDefault="00C6110A" w:rsidP="00C6110A">
      <w:pPr>
        <w:rPr>
          <w:b/>
        </w:rPr>
      </w:pPr>
    </w:p>
    <w:p w:rsidR="00C6110A" w:rsidRPr="00167368" w:rsidRDefault="00C6110A" w:rsidP="00C6110A">
      <w:r w:rsidRPr="00167368">
        <w:t>It can be helpful for students to see that there are many questions that science cannot directly answer, such as ethical, moral, aesthetic, social and metaphysical questions. Try a class debate on cloning, stem cell research, the use of sunbeds or any one of a myriad of socio-scientific issues. Students will quickly see that</w:t>
      </w:r>
      <w:r>
        <w:t>,</w:t>
      </w:r>
      <w:r w:rsidRPr="00167368">
        <w:t xml:space="preserve"> while science can provide information to inform the debate, it alone cannot provide the answers. Not all questions can be investigated in a scientific manner.</w:t>
      </w:r>
    </w:p>
    <w:p w:rsidR="00C6110A" w:rsidRPr="00167368" w:rsidRDefault="00C6110A" w:rsidP="00C6110A"/>
    <w:p w:rsidR="00C6110A" w:rsidRPr="00384317" w:rsidRDefault="00C6110A" w:rsidP="00C6110A">
      <w:pPr>
        <w:rPr>
          <w:b/>
        </w:rPr>
      </w:pPr>
      <w:r w:rsidRPr="00384317">
        <w:rPr>
          <w:b/>
        </w:rPr>
        <w:t>Myth: Science proves ideas</w:t>
      </w:r>
    </w:p>
    <w:p w:rsidR="00C6110A" w:rsidRDefault="00C6110A" w:rsidP="00C6110A"/>
    <w:p w:rsidR="00C6110A" w:rsidRPr="00167368" w:rsidRDefault="00C6110A" w:rsidP="00C6110A">
      <w:r w:rsidRPr="00167368">
        <w:t>Students may have often heard the media refer to ‘scientific proof’. This myth of proof is especially pervasive in advertising: “Glossylocks shampoo. Scientifically proven to keep your hair shiny for twice as long as regular shampoo.” Take opportunities to show your students that</w:t>
      </w:r>
      <w:r>
        <w:t>,</w:t>
      </w:r>
      <w:r w:rsidRPr="00167368">
        <w:t xml:space="preserve"> rather than provide ‘once and for all proof’</w:t>
      </w:r>
      <w:r>
        <w:t>,</w:t>
      </w:r>
      <w:r w:rsidRPr="00167368">
        <w:t xml:space="preserve"> a hallmark of science is that it is subject to revision when new information is presented or when existing information is viewed in a new light. </w:t>
      </w:r>
    </w:p>
    <w:p w:rsidR="00C6110A" w:rsidRPr="00167368" w:rsidRDefault="00C6110A" w:rsidP="00C6110A"/>
    <w:p w:rsidR="00C6110A" w:rsidRPr="00384317" w:rsidRDefault="00C6110A" w:rsidP="00C6110A">
      <w:pPr>
        <w:rPr>
          <w:b/>
        </w:rPr>
      </w:pPr>
      <w:r w:rsidRPr="00384317">
        <w:rPr>
          <w:b/>
        </w:rPr>
        <w:t>Myth: Science ideas are absolute and unchanging</w:t>
      </w:r>
    </w:p>
    <w:p w:rsidR="00C6110A" w:rsidRDefault="00C6110A" w:rsidP="00C6110A"/>
    <w:p w:rsidR="00C6110A" w:rsidRPr="00167368" w:rsidRDefault="00C6110A" w:rsidP="00C6110A">
      <w:r w:rsidRPr="00167368">
        <w:t>Some students will hold a view of science as a fixed body of facts that keeps growing as we do more science and have better technology. Yes, there are some ideas in science that are so well established and reliable and so well supported by accumulated evidence that they are unlikely to be thrown out, but even these ideas may be modified by new evidence or by the reinterpretation of existing evidence. You can help your students appreciate this by looking at cutting</w:t>
      </w:r>
      <w:r>
        <w:t>-</w:t>
      </w:r>
      <w:r w:rsidRPr="00167368">
        <w:t xml:space="preserve">edge research in health and medicine and other areas where ideas may change as scientists try to figure out which explanations are the most accurate. It is important that they see the changing of explanations in science </w:t>
      </w:r>
      <w:r>
        <w:t>a</w:t>
      </w:r>
      <w:r w:rsidRPr="00167368">
        <w:t xml:space="preserve">s </w:t>
      </w:r>
      <w:r>
        <w:t xml:space="preserve">a </w:t>
      </w:r>
      <w:r w:rsidRPr="00167368">
        <w:t>strength rather than a weakness.</w:t>
      </w:r>
    </w:p>
    <w:p w:rsidR="00C6110A" w:rsidRPr="00167368" w:rsidRDefault="00C6110A" w:rsidP="00C6110A"/>
    <w:p w:rsidR="00C6110A" w:rsidRDefault="002B6475" w:rsidP="00C6110A">
      <w:pPr>
        <w:rPr>
          <w:b/>
        </w:rPr>
      </w:pPr>
      <w:bookmarkStart w:id="0" w:name="_GoBack"/>
      <w:bookmarkEnd w:id="0"/>
      <w:r>
        <w:rPr>
          <w:b/>
        </w:rPr>
        <w:br w:type="page"/>
      </w:r>
      <w:r w:rsidR="00C6110A" w:rsidRPr="00384317">
        <w:rPr>
          <w:b/>
        </w:rPr>
        <w:lastRenderedPageBreak/>
        <w:t>Myth: Science is a solitary pursuit</w:t>
      </w:r>
    </w:p>
    <w:p w:rsidR="00C6110A" w:rsidRPr="00384317" w:rsidRDefault="00C6110A" w:rsidP="00C6110A">
      <w:pPr>
        <w:rPr>
          <w:b/>
        </w:rPr>
      </w:pPr>
    </w:p>
    <w:p w:rsidR="00C6110A" w:rsidRPr="00167368" w:rsidRDefault="00C6110A" w:rsidP="00C6110A">
      <w:r w:rsidRPr="00167368">
        <w:t>Ask a class to draw a scientist at work and you are bound to find an over-representation of bald (or wild frizzy</w:t>
      </w:r>
      <w:r>
        <w:t>-</w:t>
      </w:r>
      <w:r w:rsidRPr="00167368">
        <w:t>haired), bespectacled, white males working alone in a laboratory with test tubes in hand. This is well researched.</w:t>
      </w:r>
      <w:r>
        <w:t xml:space="preserve"> </w:t>
      </w:r>
      <w:r w:rsidRPr="00167368">
        <w:t>You can easily challenge this myth by looking at the profiles of the scientists on the Science Learning Hub.</w:t>
      </w:r>
      <w:r>
        <w:t xml:space="preserve"> </w:t>
      </w:r>
      <w:r w:rsidRPr="00167368">
        <w:t>Few work alone</w:t>
      </w:r>
      <w:r>
        <w:t>, m</w:t>
      </w:r>
      <w:r w:rsidRPr="00167368">
        <w:t>ost work collaboratively – and they certainly aren’t all male or bald.</w:t>
      </w:r>
    </w:p>
    <w:p w:rsidR="00C6110A" w:rsidRPr="00167368" w:rsidRDefault="00C6110A" w:rsidP="00C6110A"/>
    <w:p w:rsidR="00C6110A" w:rsidRDefault="00C6110A" w:rsidP="00C6110A">
      <w:pPr>
        <w:rPr>
          <w:b/>
        </w:rPr>
      </w:pPr>
      <w:r w:rsidRPr="00384317">
        <w:rPr>
          <w:b/>
        </w:rPr>
        <w:t>Myth: Science is procedural more than creative</w:t>
      </w:r>
    </w:p>
    <w:p w:rsidR="00C6110A" w:rsidRPr="00384317" w:rsidRDefault="00C6110A" w:rsidP="00C6110A">
      <w:pPr>
        <w:rPr>
          <w:b/>
        </w:rPr>
      </w:pPr>
    </w:p>
    <w:p w:rsidR="00C6110A" w:rsidRPr="00167368" w:rsidRDefault="00C6110A" w:rsidP="00C6110A">
      <w:r w:rsidRPr="00167368">
        <w:t>If we have a talented artist amongst our students, we are likely to encourage them into some creative endeavour such as photography, architecture or design.</w:t>
      </w:r>
      <w:r>
        <w:t xml:space="preserve"> </w:t>
      </w:r>
      <w:r w:rsidRPr="00167368">
        <w:t>But this creativity is needed also in</w:t>
      </w:r>
      <w:r>
        <w:t xml:space="preserve"> </w:t>
      </w:r>
      <w:r w:rsidRPr="00167368">
        <w:t>all aspects of scientific research, from coming up with a question, creating a research design, interpreting and making sense of findings or looking at old data in new ways. Remind your students that Leonardo da Vinci was</w:t>
      </w:r>
      <w:r>
        <w:t xml:space="preserve"> </w:t>
      </w:r>
      <w:r w:rsidRPr="00167368">
        <w:t xml:space="preserve">a brilliant artist and </w:t>
      </w:r>
      <w:r>
        <w:t xml:space="preserve">was also </w:t>
      </w:r>
      <w:r w:rsidRPr="00167368">
        <w:t>a</w:t>
      </w:r>
      <w:r>
        <w:t xml:space="preserve"> </w:t>
      </w:r>
      <w:r w:rsidRPr="00167368">
        <w:t>leading scientist in aeronautics, anatomy, astronomy, botany, cartography, civil engineering, chemistry, geology, geometry, hydrodynamics, mathematics, mechanical engineering, optics, physics, pyrotechnics and zoology.</w:t>
      </w:r>
    </w:p>
    <w:p w:rsidR="00C6110A" w:rsidRPr="00384317" w:rsidRDefault="00C6110A" w:rsidP="00C6110A"/>
    <w:p w:rsidR="003C40CE" w:rsidRDefault="003C40CE" w:rsidP="003C40CE"/>
    <w:sectPr w:rsidR="003C40CE" w:rsidSect="003C40CE">
      <w:headerReference w:type="default" r:id="rId7"/>
      <w:footerReference w:type="default" r:id="rId8"/>
      <w:pgSz w:w="11900" w:h="16840" w:code="9"/>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E57" w:rsidRDefault="002C0E57">
      <w:r>
        <w:separator/>
      </w:r>
    </w:p>
  </w:endnote>
  <w:endnote w:type="continuationSeparator" w:id="0">
    <w:p w:rsidR="002C0E57" w:rsidRDefault="002C0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stem">
    <w:panose1 w:val="000000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Bold">
    <w:panose1 w:val="020B0704020202020204"/>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3A6" w:rsidRDefault="003A63A6" w:rsidP="003A63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3A63A6" w:rsidRPr="0007046E" w:rsidRDefault="003A63A6" w:rsidP="003A63A6">
    <w:pPr>
      <w:pStyle w:val="Header"/>
      <w:rPr>
        <w:rFonts w:cs="Arial"/>
        <w:color w:val="3366FF"/>
      </w:rPr>
    </w:pPr>
    <w:r w:rsidRPr="0007046E">
      <w:rPr>
        <w:rFonts w:cs="Arial"/>
        <w:color w:val="3366FF"/>
      </w:rPr>
      <w:t>© Copyright. Science Learning Hub, The University of Waikato.</w:t>
    </w:r>
  </w:p>
  <w:p w:rsidR="003C40CE" w:rsidRPr="003A63A6" w:rsidRDefault="003A63A6" w:rsidP="003A63A6">
    <w:pPr>
      <w:pStyle w:val="Footer"/>
      <w:ind w:right="360"/>
    </w:pPr>
    <w:hyperlink r:id="rId1" w:tooltip="Ctrl+Click or tap to follow the link" w:history="1">
      <w:r w:rsidRPr="0054349D">
        <w:rPr>
          <w:rStyle w:val="Hyperlink"/>
        </w:rPr>
        <w:t>http://sciencelearn.org.nz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E57" w:rsidRDefault="002C0E57">
      <w:r>
        <w:separator/>
      </w:r>
    </w:p>
  </w:footnote>
  <w:footnote w:type="continuationSeparator" w:id="0">
    <w:p w:rsidR="002C0E57" w:rsidRDefault="002C0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3A63A6" w:rsidRPr="00251C18" w:rsidTr="00D327B8">
      <w:tc>
        <w:tcPr>
          <w:tcW w:w="1980" w:type="dxa"/>
          <w:shd w:val="clear" w:color="auto" w:fill="auto"/>
        </w:tcPr>
        <w:p w:rsidR="003A63A6" w:rsidRPr="00251C18" w:rsidRDefault="003A63A6" w:rsidP="003A63A6">
          <w:pPr>
            <w:pStyle w:val="Header"/>
            <w:rPr>
              <w:rFonts w:cs="Arial"/>
              <w:color w:val="3366FF"/>
            </w:rPr>
          </w:pPr>
        </w:p>
      </w:tc>
      <w:tc>
        <w:tcPr>
          <w:tcW w:w="7654" w:type="dxa"/>
          <w:shd w:val="clear" w:color="auto" w:fill="auto"/>
          <w:vAlign w:val="center"/>
        </w:tcPr>
        <w:p w:rsidR="003A63A6" w:rsidRPr="00251C18" w:rsidRDefault="003A63A6" w:rsidP="003A63A6">
          <w:pPr>
            <w:pStyle w:val="Header"/>
            <w:rPr>
              <w:rFonts w:cs="Arial"/>
              <w:color w:val="3366FF"/>
            </w:rPr>
          </w:pPr>
          <w:r>
            <w:rPr>
              <w:rFonts w:cs="Arial"/>
              <w:color w:val="3366FF"/>
            </w:rPr>
            <w:t>Resource: Alternative conceptions about the nature of science</w:t>
          </w:r>
        </w:p>
      </w:tc>
    </w:tr>
  </w:tbl>
  <w:p w:rsidR="003A63A6" w:rsidRDefault="003A63A6" w:rsidP="003A63A6">
    <w:pPr>
      <w:pStyle w:val="Header"/>
    </w:pPr>
    <w:r>
      <w:rPr>
        <w:noProof/>
        <w:lang w:val="en-US" w:eastAsia="en-US"/>
      </w:rPr>
      <w:drawing>
        <wp:anchor distT="0" distB="0" distL="114300" distR="114300" simplePos="0" relativeHeight="251659264" behindDoc="0" locked="0" layoutInCell="1" allowOverlap="1">
          <wp:simplePos x="0" y="0"/>
          <wp:positionH relativeFrom="column">
            <wp:posOffset>-55245</wp:posOffset>
          </wp:positionH>
          <wp:positionV relativeFrom="paragraph">
            <wp:posOffset>-360045</wp:posOffset>
          </wp:positionV>
          <wp:extent cx="1296035" cy="554990"/>
          <wp:effectExtent l="0" t="0" r="0" b="0"/>
          <wp:wrapNone/>
          <wp:docPr id="3" name="Picture 3"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40CE" w:rsidRPr="008115A9" w:rsidRDefault="003C40CE" w:rsidP="003C40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11"/>
    <w:lvl w:ilvl="0">
      <w:start w:val="1"/>
      <w:numFmt w:val="bullet"/>
      <w:lvlText w:val=""/>
      <w:lvlJc w:val="left"/>
      <w:pPr>
        <w:tabs>
          <w:tab w:val="num" w:pos="567"/>
        </w:tabs>
        <w:ind w:left="567" w:hanging="567"/>
      </w:pPr>
      <w:rPr>
        <w:rFonts w:ascii="Symbol" w:hAnsi="Symbol"/>
      </w:rPr>
    </w:lvl>
  </w:abstractNum>
  <w:abstractNum w:abstractNumId="1" w15:restartNumberingAfterBreak="0">
    <w:nsid w:val="01AD70A6"/>
    <w:multiLevelType w:val="hybridMultilevel"/>
    <w:tmpl w:val="68AC1CCE"/>
    <w:lvl w:ilvl="0" w:tplc="04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stem"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stem"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stem"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FC6C8F"/>
    <w:multiLevelType w:val="hybridMultilevel"/>
    <w:tmpl w:val="CBE6B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8F039E"/>
    <w:multiLevelType w:val="hybridMultilevel"/>
    <w:tmpl w:val="FC90CA0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B1C6FBC"/>
    <w:multiLevelType w:val="hybridMultilevel"/>
    <w:tmpl w:val="8FB47270"/>
    <w:lvl w:ilvl="0" w:tplc="6DD05264">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9C1E28"/>
    <w:multiLevelType w:val="hybridMultilevel"/>
    <w:tmpl w:val="508A3990"/>
    <w:lvl w:ilvl="0" w:tplc="04090001">
      <w:start w:val="3"/>
      <w:numFmt w:val="decimal"/>
      <w:lvlText w:val="%1."/>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BA12B1"/>
    <w:multiLevelType w:val="hybridMultilevel"/>
    <w:tmpl w:val="8A682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EE7CE0"/>
    <w:multiLevelType w:val="hybridMultilevel"/>
    <w:tmpl w:val="DB10A762"/>
    <w:lvl w:ilvl="0" w:tplc="E068A328">
      <w:start w:val="3"/>
      <w:numFmt w:val="bullet"/>
      <w:lvlText w:val=""/>
      <w:lvlJc w:val="left"/>
      <w:pPr>
        <w:tabs>
          <w:tab w:val="num" w:pos="360"/>
        </w:tabs>
        <w:ind w:left="360" w:hanging="360"/>
      </w:pPr>
      <w:rPr>
        <w:rFonts w:ascii="Symbol" w:eastAsia="System" w:hAnsi="Symbol" w:cs="System" w:hint="default"/>
        <w:color w:val="auto"/>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C92F1C"/>
    <w:multiLevelType w:val="hybridMultilevel"/>
    <w:tmpl w:val="169221A2"/>
    <w:lvl w:ilvl="0" w:tplc="1409000F">
      <w:start w:val="1"/>
      <w:numFmt w:val="decimal"/>
      <w:lvlText w:val="%1."/>
      <w:lvlJc w:val="left"/>
      <w:pPr>
        <w:ind w:left="360" w:hanging="360"/>
      </w:pPr>
      <w:rPr>
        <w:rFonts w:cs="Times New Roman"/>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1DEA4123"/>
    <w:multiLevelType w:val="hybridMultilevel"/>
    <w:tmpl w:val="8C54D78C"/>
    <w:lvl w:ilvl="0" w:tplc="04090001">
      <w:start w:val="1"/>
      <w:numFmt w:val="bullet"/>
      <w:lvlText w:val=""/>
      <w:lvlJc w:val="left"/>
      <w:pPr>
        <w:ind w:left="720" w:hanging="360"/>
      </w:pPr>
      <w:rPr>
        <w:rFonts w:ascii="Symbol" w:hAnsi="Symbol" w:hint="default"/>
      </w:rPr>
    </w:lvl>
    <w:lvl w:ilvl="1" w:tplc="92F4302C">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653243"/>
    <w:multiLevelType w:val="hybridMultilevel"/>
    <w:tmpl w:val="FDC63F1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1E764395"/>
    <w:multiLevelType w:val="hybridMultilevel"/>
    <w:tmpl w:val="F78C3950"/>
    <w:lvl w:ilvl="0" w:tplc="CD6898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1A6A53"/>
    <w:multiLevelType w:val="hybridMultilevel"/>
    <w:tmpl w:val="8F3210F2"/>
    <w:lvl w:ilvl="0" w:tplc="3300D8E4">
      <w:start w:val="3"/>
      <w:numFmt w:val="bullet"/>
      <w:lvlText w:val=""/>
      <w:lvlJc w:val="left"/>
      <w:pPr>
        <w:tabs>
          <w:tab w:val="num" w:pos="360"/>
        </w:tabs>
        <w:ind w:left="360" w:hanging="360"/>
      </w:pPr>
      <w:rPr>
        <w:rFonts w:ascii="Symbol" w:eastAsia="System" w:hAnsi="Symbol" w:cs="System" w:hint="default"/>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CD3DAE"/>
    <w:multiLevelType w:val="hybridMultilevel"/>
    <w:tmpl w:val="4A0ACD74"/>
    <w:lvl w:ilvl="0" w:tplc="0809000F">
      <w:start w:val="1"/>
      <w:numFmt w:val="decimal"/>
      <w:lvlText w:val="%1."/>
      <w:lvlJc w:val="left"/>
      <w:pPr>
        <w:tabs>
          <w:tab w:val="num" w:pos="540"/>
        </w:tabs>
        <w:ind w:left="540" w:hanging="360"/>
      </w:pPr>
      <w:rPr>
        <w:rFonts w:hint="default"/>
      </w:rPr>
    </w:lvl>
    <w:lvl w:ilvl="1" w:tplc="00190409" w:tentative="1">
      <w:start w:val="1"/>
      <w:numFmt w:val="lowerLetter"/>
      <w:lvlText w:val="%2."/>
      <w:lvlJc w:val="left"/>
      <w:pPr>
        <w:tabs>
          <w:tab w:val="num" w:pos="1620"/>
        </w:tabs>
        <w:ind w:left="1620" w:hanging="360"/>
      </w:pPr>
    </w:lvl>
    <w:lvl w:ilvl="2" w:tplc="001B0409" w:tentative="1">
      <w:start w:val="1"/>
      <w:numFmt w:val="lowerRoman"/>
      <w:lvlText w:val="%3."/>
      <w:lvlJc w:val="right"/>
      <w:pPr>
        <w:tabs>
          <w:tab w:val="num" w:pos="2340"/>
        </w:tabs>
        <w:ind w:left="2340" w:hanging="180"/>
      </w:pPr>
    </w:lvl>
    <w:lvl w:ilvl="3" w:tplc="000F0409" w:tentative="1">
      <w:start w:val="1"/>
      <w:numFmt w:val="decimal"/>
      <w:lvlText w:val="%4."/>
      <w:lvlJc w:val="left"/>
      <w:pPr>
        <w:tabs>
          <w:tab w:val="num" w:pos="3060"/>
        </w:tabs>
        <w:ind w:left="3060" w:hanging="360"/>
      </w:pPr>
    </w:lvl>
    <w:lvl w:ilvl="4" w:tplc="00190409" w:tentative="1">
      <w:start w:val="1"/>
      <w:numFmt w:val="lowerLetter"/>
      <w:lvlText w:val="%5."/>
      <w:lvlJc w:val="left"/>
      <w:pPr>
        <w:tabs>
          <w:tab w:val="num" w:pos="3780"/>
        </w:tabs>
        <w:ind w:left="3780" w:hanging="360"/>
      </w:pPr>
    </w:lvl>
    <w:lvl w:ilvl="5" w:tplc="001B0409" w:tentative="1">
      <w:start w:val="1"/>
      <w:numFmt w:val="lowerRoman"/>
      <w:lvlText w:val="%6."/>
      <w:lvlJc w:val="right"/>
      <w:pPr>
        <w:tabs>
          <w:tab w:val="num" w:pos="4500"/>
        </w:tabs>
        <w:ind w:left="4500" w:hanging="180"/>
      </w:pPr>
    </w:lvl>
    <w:lvl w:ilvl="6" w:tplc="000F0409" w:tentative="1">
      <w:start w:val="1"/>
      <w:numFmt w:val="decimal"/>
      <w:lvlText w:val="%7."/>
      <w:lvlJc w:val="left"/>
      <w:pPr>
        <w:tabs>
          <w:tab w:val="num" w:pos="5220"/>
        </w:tabs>
        <w:ind w:left="5220" w:hanging="360"/>
      </w:pPr>
    </w:lvl>
    <w:lvl w:ilvl="7" w:tplc="00190409" w:tentative="1">
      <w:start w:val="1"/>
      <w:numFmt w:val="lowerLetter"/>
      <w:lvlText w:val="%8."/>
      <w:lvlJc w:val="left"/>
      <w:pPr>
        <w:tabs>
          <w:tab w:val="num" w:pos="5940"/>
        </w:tabs>
        <w:ind w:left="5940" w:hanging="360"/>
      </w:pPr>
    </w:lvl>
    <w:lvl w:ilvl="8" w:tplc="001B0409" w:tentative="1">
      <w:start w:val="1"/>
      <w:numFmt w:val="lowerRoman"/>
      <w:lvlText w:val="%9."/>
      <w:lvlJc w:val="right"/>
      <w:pPr>
        <w:tabs>
          <w:tab w:val="num" w:pos="6660"/>
        </w:tabs>
        <w:ind w:left="6660" w:hanging="180"/>
      </w:pPr>
    </w:lvl>
  </w:abstractNum>
  <w:abstractNum w:abstractNumId="16" w15:restartNumberingAfterBreak="0">
    <w:nsid w:val="25404577"/>
    <w:multiLevelType w:val="hybridMultilevel"/>
    <w:tmpl w:val="3EA6F8E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15:restartNumberingAfterBreak="0">
    <w:nsid w:val="2BB150A2"/>
    <w:multiLevelType w:val="hybridMultilevel"/>
    <w:tmpl w:val="1BEED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17224C"/>
    <w:multiLevelType w:val="hybridMultilevel"/>
    <w:tmpl w:val="00889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9879F7"/>
    <w:multiLevelType w:val="hybridMultilevel"/>
    <w:tmpl w:val="A0DE13BE"/>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System"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cs="System"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cs="System"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3F2C4CD2"/>
    <w:multiLevelType w:val="hybridMultilevel"/>
    <w:tmpl w:val="AEE29E88"/>
    <w:lvl w:ilvl="0" w:tplc="92F4302C">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29F1EEC"/>
    <w:multiLevelType w:val="hybridMultilevel"/>
    <w:tmpl w:val="1A4E8B6C"/>
    <w:lvl w:ilvl="0" w:tplc="CCD0D6B2">
      <w:numFmt w:val="bullet"/>
      <w:lvlText w:val="-"/>
      <w:lvlJc w:val="left"/>
      <w:pPr>
        <w:tabs>
          <w:tab w:val="num" w:pos="720"/>
        </w:tabs>
        <w:ind w:left="720" w:hanging="360"/>
      </w:pPr>
      <w:rPr>
        <w:rFonts w:ascii="Arial" w:eastAsia="Arial" w:hAnsi="Arial" w:cs="Helvetica"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stem"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stem"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stem"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57263E5"/>
    <w:multiLevelType w:val="hybridMultilevel"/>
    <w:tmpl w:val="0D782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6D2765E"/>
    <w:multiLevelType w:val="hybridMultilevel"/>
    <w:tmpl w:val="E1087CEC"/>
    <w:lvl w:ilvl="0" w:tplc="92F4302C">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19415D"/>
    <w:multiLevelType w:val="hybridMultilevel"/>
    <w:tmpl w:val="B43CF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6B07C0"/>
    <w:multiLevelType w:val="hybridMultilevel"/>
    <w:tmpl w:val="F9106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A10705"/>
    <w:multiLevelType w:val="hybridMultilevel"/>
    <w:tmpl w:val="D222F21C"/>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0555759"/>
    <w:multiLevelType w:val="hybridMultilevel"/>
    <w:tmpl w:val="695C5DA2"/>
    <w:lvl w:ilvl="0" w:tplc="434AF0D6">
      <w:start w:val="6"/>
      <w:numFmt w:val="decimal"/>
      <w:lvlText w:val="%1."/>
      <w:lvlJc w:val="left"/>
      <w:pPr>
        <w:ind w:left="942" w:hanging="80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2" w15:restartNumberingAfterBreak="0">
    <w:nsid w:val="626B764F"/>
    <w:multiLevelType w:val="hybridMultilevel"/>
    <w:tmpl w:val="34669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A56901"/>
    <w:multiLevelType w:val="hybridMultilevel"/>
    <w:tmpl w:val="57721542"/>
    <w:lvl w:ilvl="0" w:tplc="E068A328">
      <w:start w:val="3"/>
      <w:numFmt w:val="bullet"/>
      <w:lvlText w:val=""/>
      <w:lvlJc w:val="left"/>
      <w:pPr>
        <w:tabs>
          <w:tab w:val="num" w:pos="360"/>
        </w:tabs>
        <w:ind w:left="360" w:hanging="360"/>
      </w:pPr>
      <w:rPr>
        <w:rFonts w:ascii="Symbol" w:eastAsia="System" w:hAnsi="Symbol" w:cs="System" w:hint="default"/>
        <w:color w:val="auto"/>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581655"/>
    <w:multiLevelType w:val="hybridMultilevel"/>
    <w:tmpl w:val="F6CEE738"/>
    <w:lvl w:ilvl="0" w:tplc="434AF0D6">
      <w:start w:val="1"/>
      <w:numFmt w:val="decimal"/>
      <w:lvlText w:val="%1."/>
      <w:lvlJc w:val="left"/>
      <w:pPr>
        <w:ind w:left="1160" w:hanging="8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01253A"/>
    <w:multiLevelType w:val="hybridMultilevel"/>
    <w:tmpl w:val="AB4E527E"/>
    <w:lvl w:ilvl="0" w:tplc="92F4302C">
      <w:start w:val="1"/>
      <w:numFmt w:val="bullet"/>
      <w:lvlText w:val=""/>
      <w:lvlJc w:val="left"/>
      <w:pPr>
        <w:tabs>
          <w:tab w:val="num" w:pos="720"/>
        </w:tabs>
        <w:ind w:left="720" w:hanging="360"/>
      </w:pPr>
      <w:rPr>
        <w:rFonts w:ascii="Symbol" w:hAnsi="Symbol" w:hint="default"/>
      </w:rPr>
    </w:lvl>
    <w:lvl w:ilvl="1" w:tplc="92F4302C">
      <w:start w:val="1"/>
      <w:numFmt w:val="bullet"/>
      <w:lvlText w:val=""/>
      <w:lvlJc w:val="left"/>
      <w:pPr>
        <w:tabs>
          <w:tab w:val="num" w:pos="1800"/>
        </w:tabs>
        <w:ind w:left="1800" w:hanging="360"/>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Symbol"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Symbol"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BEA3A65"/>
    <w:multiLevelType w:val="hybridMultilevel"/>
    <w:tmpl w:val="4642E8A8"/>
    <w:lvl w:ilvl="0" w:tplc="E1BA55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3046BF"/>
    <w:multiLevelType w:val="hybridMultilevel"/>
    <w:tmpl w:val="87E0FF90"/>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0C0027"/>
    <w:multiLevelType w:val="hybridMultilevel"/>
    <w:tmpl w:val="F5184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8B2126"/>
    <w:multiLevelType w:val="multilevel"/>
    <w:tmpl w:val="1A4E8B6C"/>
    <w:lvl w:ilvl="0">
      <w:numFmt w:val="bullet"/>
      <w:lvlText w:val="-"/>
      <w:lvlJc w:val="left"/>
      <w:pPr>
        <w:tabs>
          <w:tab w:val="num" w:pos="720"/>
        </w:tabs>
        <w:ind w:left="720" w:hanging="360"/>
      </w:pPr>
      <w:rPr>
        <w:rFonts w:ascii="Arial" w:eastAsia="Arial" w:hAnsi="Arial" w:cs="Helvetica"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33631FC"/>
    <w:multiLevelType w:val="hybridMultilevel"/>
    <w:tmpl w:val="8638BBFC"/>
    <w:lvl w:ilvl="0" w:tplc="1409000F">
      <w:start w:val="1"/>
      <w:numFmt w:val="decimal"/>
      <w:lvlText w:val="%1."/>
      <w:lvlJc w:val="left"/>
      <w:pPr>
        <w:ind w:left="360" w:hanging="360"/>
      </w:pPr>
      <w:rPr>
        <w:rFonts w:cs="Times New Roman"/>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1" w15:restartNumberingAfterBreak="0">
    <w:nsid w:val="74844D2D"/>
    <w:multiLevelType w:val="hybridMultilevel"/>
    <w:tmpl w:val="DEE225B4"/>
    <w:lvl w:ilvl="0" w:tplc="434AF0D6">
      <w:start w:val="7"/>
      <w:numFmt w:val="decimal"/>
      <w:lvlText w:val="%1."/>
      <w:lvlJc w:val="left"/>
      <w:pPr>
        <w:ind w:left="1160" w:hanging="8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590711"/>
    <w:multiLevelType w:val="hybridMultilevel"/>
    <w:tmpl w:val="A90CA184"/>
    <w:lvl w:ilvl="0" w:tplc="92F4302C">
      <w:start w:val="3"/>
      <w:numFmt w:val="bullet"/>
      <w:lvlText w:val=""/>
      <w:lvlJc w:val="left"/>
      <w:pPr>
        <w:tabs>
          <w:tab w:val="num" w:pos="360"/>
        </w:tabs>
        <w:ind w:left="360" w:hanging="360"/>
      </w:pPr>
      <w:rPr>
        <w:rFonts w:ascii="Symbol" w:eastAsia="System" w:hAnsi="Symbol" w:cs="System" w:hint="default"/>
        <w:color w:val="auto"/>
      </w:rPr>
    </w:lvl>
    <w:lvl w:ilvl="1" w:tplc="00190409" w:tentative="1">
      <w:start w:val="1"/>
      <w:numFmt w:val="bullet"/>
      <w:lvlText w:val="o"/>
      <w:lvlJc w:val="left"/>
      <w:pPr>
        <w:tabs>
          <w:tab w:val="num" w:pos="1440"/>
        </w:tabs>
        <w:ind w:left="1440" w:hanging="360"/>
      </w:pPr>
      <w:rPr>
        <w:rFonts w:ascii="Courier New" w:hAnsi="Courier New" w:cs="System" w:hint="default"/>
      </w:rPr>
    </w:lvl>
    <w:lvl w:ilvl="2" w:tplc="001B0409" w:tentative="1">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System"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System"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172AAF"/>
    <w:multiLevelType w:val="hybridMultilevel"/>
    <w:tmpl w:val="553C5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B30EFB"/>
    <w:multiLevelType w:val="hybridMultilevel"/>
    <w:tmpl w:val="F1D875DE"/>
    <w:lvl w:ilvl="0" w:tplc="6DD05264">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D466E2"/>
    <w:multiLevelType w:val="hybridMultilevel"/>
    <w:tmpl w:val="5F547418"/>
    <w:lvl w:ilvl="0" w:tplc="434AF0D6">
      <w:start w:val="4"/>
      <w:numFmt w:val="decimal"/>
      <w:lvlText w:val="%1."/>
      <w:lvlJc w:val="left"/>
      <w:pPr>
        <w:ind w:left="1160" w:hanging="8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5"/>
  </w:num>
  <w:num w:numId="4">
    <w:abstractNumId w:val="12"/>
  </w:num>
  <w:num w:numId="5">
    <w:abstractNumId w:val="33"/>
  </w:num>
  <w:num w:numId="6">
    <w:abstractNumId w:val="26"/>
  </w:num>
  <w:num w:numId="7">
    <w:abstractNumId w:val="20"/>
  </w:num>
  <w:num w:numId="8">
    <w:abstractNumId w:val="24"/>
  </w:num>
  <w:num w:numId="9">
    <w:abstractNumId w:val="42"/>
  </w:num>
  <w:num w:numId="10">
    <w:abstractNumId w:val="9"/>
  </w:num>
  <w:num w:numId="11">
    <w:abstractNumId w:val="14"/>
  </w:num>
  <w:num w:numId="12">
    <w:abstractNumId w:val="1"/>
  </w:num>
  <w:num w:numId="13">
    <w:abstractNumId w:val="40"/>
  </w:num>
  <w:num w:numId="14">
    <w:abstractNumId w:val="10"/>
  </w:num>
  <w:num w:numId="15">
    <w:abstractNumId w:val="23"/>
  </w:num>
  <w:num w:numId="16">
    <w:abstractNumId w:val="39"/>
  </w:num>
  <w:num w:numId="17">
    <w:abstractNumId w:val="30"/>
  </w:num>
  <w:num w:numId="18">
    <w:abstractNumId w:val="27"/>
  </w:num>
  <w:num w:numId="19">
    <w:abstractNumId w:val="4"/>
  </w:num>
  <w:num w:numId="20">
    <w:abstractNumId w:val="35"/>
  </w:num>
  <w:num w:numId="21">
    <w:abstractNumId w:val="19"/>
  </w:num>
  <w:num w:numId="22">
    <w:abstractNumId w:val="5"/>
  </w:num>
  <w:num w:numId="23">
    <w:abstractNumId w:val="21"/>
  </w:num>
  <w:num w:numId="24">
    <w:abstractNumId w:val="13"/>
  </w:num>
  <w:num w:numId="25">
    <w:abstractNumId w:val="28"/>
  </w:num>
  <w:num w:numId="26">
    <w:abstractNumId w:val="7"/>
  </w:num>
  <w:num w:numId="27">
    <w:abstractNumId w:val="34"/>
  </w:num>
  <w:num w:numId="28">
    <w:abstractNumId w:val="45"/>
  </w:num>
  <w:num w:numId="29">
    <w:abstractNumId w:val="43"/>
  </w:num>
  <w:num w:numId="30">
    <w:abstractNumId w:val="41"/>
  </w:num>
  <w:num w:numId="31">
    <w:abstractNumId w:val="31"/>
  </w:num>
  <w:num w:numId="32">
    <w:abstractNumId w:val="36"/>
  </w:num>
  <w:num w:numId="33">
    <w:abstractNumId w:val="32"/>
  </w:num>
  <w:num w:numId="34">
    <w:abstractNumId w:val="25"/>
  </w:num>
  <w:num w:numId="35">
    <w:abstractNumId w:val="38"/>
  </w:num>
  <w:num w:numId="36">
    <w:abstractNumId w:val="8"/>
  </w:num>
  <w:num w:numId="37">
    <w:abstractNumId w:val="29"/>
  </w:num>
  <w:num w:numId="38">
    <w:abstractNumId w:val="17"/>
  </w:num>
  <w:num w:numId="39">
    <w:abstractNumId w:val="18"/>
  </w:num>
  <w:num w:numId="40">
    <w:abstractNumId w:val="3"/>
  </w:num>
  <w:num w:numId="41">
    <w:abstractNumId w:val="11"/>
  </w:num>
  <w:num w:numId="42">
    <w:abstractNumId w:val="44"/>
  </w:num>
  <w:num w:numId="43">
    <w:abstractNumId w:val="6"/>
  </w:num>
  <w:num w:numId="44">
    <w:abstractNumId w:val="37"/>
  </w:num>
  <w:num w:numId="45">
    <w:abstractNumId w:val="16"/>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B33"/>
    <w:rsid w:val="000E138B"/>
    <w:rsid w:val="00231E76"/>
    <w:rsid w:val="00254185"/>
    <w:rsid w:val="002B6475"/>
    <w:rsid w:val="002C0E57"/>
    <w:rsid w:val="003A63A6"/>
    <w:rsid w:val="003C40CE"/>
    <w:rsid w:val="004C5589"/>
    <w:rsid w:val="00563FEC"/>
    <w:rsid w:val="00701992"/>
    <w:rsid w:val="009637EA"/>
    <w:rsid w:val="00C6110A"/>
    <w:rsid w:val="00D638F3"/>
    <w:rsid w:val="00DE46F0"/>
    <w:rsid w:val="00E17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98D253A"/>
  <w15:chartTrackingRefBased/>
  <w15:docId w15:val="{231C06A6-17C1-4295-8608-6A9F90D8F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20B33"/>
    <w:pPr>
      <w:suppressAutoHyphens/>
    </w:pPr>
    <w:rPr>
      <w:rFonts w:ascii="Verdana" w:eastAsia="Times New Roman" w:hAnsi="Verdana"/>
      <w:szCs w:val="24"/>
      <w:lang w:val="en-GB" w:eastAsia="ar-SA"/>
    </w:rPr>
  </w:style>
  <w:style w:type="paragraph" w:styleId="Heading1">
    <w:name w:val="heading 1"/>
    <w:aliases w:val="Question Heading"/>
    <w:basedOn w:val="Normal"/>
    <w:next w:val="Normal"/>
    <w:link w:val="Heading1Char"/>
    <w:qFormat/>
    <w:rsid w:val="00D20B33"/>
    <w:pPr>
      <w:keepNext/>
      <w:keepLines/>
      <w:pageBreakBefore/>
      <w:pBdr>
        <w:bottom w:val="single" w:sz="4" w:space="12" w:color="882233"/>
      </w:pBdr>
      <w:spacing w:before="240" w:after="240" w:line="280" w:lineRule="atLeast"/>
      <w:outlineLvl w:val="0"/>
    </w:pPr>
    <w:rPr>
      <w:rFonts w:ascii="Arial Bold" w:hAnsi="Arial Bold" w:cs="Arial"/>
      <w:b/>
      <w:bCs/>
      <w:caps/>
      <w:sz w:val="26"/>
      <w:szCs w:val="32"/>
      <w:lang w:eastAsia="en-US"/>
    </w:rPr>
  </w:style>
  <w:style w:type="paragraph" w:styleId="Heading2">
    <w:name w:val="heading 2"/>
    <w:basedOn w:val="Normal"/>
    <w:next w:val="Normal"/>
    <w:link w:val="Heading2Char"/>
    <w:qFormat/>
    <w:rsid w:val="00D20B33"/>
    <w:pPr>
      <w:keepNext/>
      <w:outlineLvl w:val="1"/>
    </w:pPr>
    <w:rPr>
      <w:rFonts w:cs="Arial"/>
      <w:b/>
      <w:bCs/>
      <w:iCs/>
      <w:sz w:val="24"/>
      <w:szCs w:val="28"/>
    </w:rPr>
  </w:style>
  <w:style w:type="paragraph" w:styleId="Heading3">
    <w:name w:val="heading 3"/>
    <w:basedOn w:val="Normal"/>
    <w:next w:val="BodyText"/>
    <w:link w:val="Heading3Char"/>
    <w:qFormat/>
    <w:rsid w:val="00D20B33"/>
    <w:pPr>
      <w:keepNext/>
      <w:spacing w:before="240" w:after="60"/>
      <w:outlineLvl w:val="2"/>
    </w:pPr>
    <w:rPr>
      <w:rFonts w:ascii="Helvetica" w:hAnsi="Helvetica"/>
      <w:b/>
      <w:sz w:val="26"/>
      <w:lang w:val="en-US" w:eastAsia="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aliases w:val="Question Heading Char"/>
    <w:basedOn w:val="DefaultParagraphFont"/>
    <w:link w:val="Heading1"/>
    <w:rsid w:val="00D20B33"/>
    <w:rPr>
      <w:rFonts w:ascii="Arial Bold" w:eastAsia="Times New Roman" w:hAnsi="Arial Bold" w:cs="Arial"/>
      <w:b/>
      <w:bCs/>
      <w:caps/>
      <w:sz w:val="26"/>
      <w:szCs w:val="32"/>
      <w:lang w:val="en-GB"/>
    </w:rPr>
  </w:style>
  <w:style w:type="character" w:customStyle="1" w:styleId="Heading2Char">
    <w:name w:val="Heading 2 Char"/>
    <w:basedOn w:val="DefaultParagraphFont"/>
    <w:link w:val="Heading2"/>
    <w:rsid w:val="00D20B33"/>
    <w:rPr>
      <w:rFonts w:ascii="Verdana" w:eastAsia="Times New Roman" w:hAnsi="Verdana" w:cs="Arial"/>
      <w:b/>
      <w:bCs/>
      <w:iCs/>
      <w:sz w:val="24"/>
      <w:szCs w:val="28"/>
      <w:lang w:val="en-GB" w:eastAsia="ar-SA"/>
    </w:rPr>
  </w:style>
  <w:style w:type="paragraph" w:styleId="BodyText">
    <w:name w:val="Body Text"/>
    <w:basedOn w:val="Normal"/>
    <w:link w:val="BodyTextChar"/>
    <w:rsid w:val="00D20B33"/>
    <w:pPr>
      <w:spacing w:after="120"/>
    </w:pPr>
  </w:style>
  <w:style w:type="character" w:customStyle="1" w:styleId="BodyTextChar">
    <w:name w:val="Body Text Char"/>
    <w:basedOn w:val="DefaultParagraphFont"/>
    <w:link w:val="BodyText"/>
    <w:rsid w:val="00D20B33"/>
    <w:rPr>
      <w:rFonts w:ascii="Verdana" w:eastAsia="Times New Roman" w:hAnsi="Verdana" w:cs="Times New Roman"/>
      <w:szCs w:val="24"/>
      <w:lang w:val="en-GB" w:eastAsia="ar-SA"/>
    </w:rPr>
  </w:style>
  <w:style w:type="character" w:customStyle="1" w:styleId="Heading3Char">
    <w:name w:val="Heading 3 Char"/>
    <w:basedOn w:val="DefaultParagraphFont"/>
    <w:link w:val="Heading3"/>
    <w:rsid w:val="00D20B33"/>
    <w:rPr>
      <w:rFonts w:ascii="Helvetica" w:eastAsia="Times New Roman" w:hAnsi="Helvetica" w:cs="Times New Roman"/>
      <w:b/>
      <w:sz w:val="26"/>
      <w:szCs w:val="24"/>
      <w:lang w:val="en-US"/>
    </w:rPr>
  </w:style>
  <w:style w:type="character" w:styleId="PageNumber">
    <w:name w:val="page number"/>
    <w:basedOn w:val="DefaultParagraphFont"/>
    <w:rsid w:val="00D20B33"/>
    <w:rPr>
      <w:rFonts w:ascii="Verdana" w:hAnsi="Verdana"/>
      <w:sz w:val="16"/>
    </w:rPr>
  </w:style>
  <w:style w:type="character" w:styleId="FootnoteReference">
    <w:name w:val="footnote reference"/>
    <w:basedOn w:val="DefaultParagraphFont"/>
    <w:rsid w:val="00D20B33"/>
    <w:rPr>
      <w:rFonts w:ascii="Verdana" w:hAnsi="Verdana"/>
      <w:sz w:val="20"/>
      <w:vertAlign w:val="superscript"/>
    </w:rPr>
  </w:style>
  <w:style w:type="paragraph" w:customStyle="1" w:styleId="StyleTOC1BlueUnderlineAllcapsLeft0cmHanging05">
    <w:name w:val="Style TOC 1 + Blue Underline All caps Left:  0 cm Hanging:  0.5..."/>
    <w:basedOn w:val="TOC1"/>
    <w:rsid w:val="00D20B33"/>
    <w:pPr>
      <w:spacing w:before="120" w:line="280" w:lineRule="atLeast"/>
      <w:ind w:left="284" w:right="567" w:hanging="284"/>
    </w:pPr>
    <w:rPr>
      <w:b/>
      <w:bCs/>
      <w:caps/>
      <w:color w:val="0000FF"/>
      <w:szCs w:val="20"/>
      <w:u w:val="single"/>
      <w:lang w:eastAsia="en-GB"/>
    </w:rPr>
  </w:style>
  <w:style w:type="paragraph" w:styleId="TOC1">
    <w:name w:val="toc 1"/>
    <w:basedOn w:val="Normal"/>
    <w:next w:val="Normal"/>
    <w:autoRedefine/>
    <w:semiHidden/>
    <w:rsid w:val="00D20B33"/>
  </w:style>
  <w:style w:type="paragraph" w:styleId="FootnoteText">
    <w:name w:val="footnote text"/>
    <w:basedOn w:val="Normal"/>
    <w:link w:val="FootnoteTextChar"/>
    <w:rsid w:val="00D20B33"/>
    <w:pPr>
      <w:spacing w:line="280" w:lineRule="atLeast"/>
    </w:pPr>
    <w:rPr>
      <w:sz w:val="16"/>
      <w:lang w:eastAsia="en-GB"/>
    </w:rPr>
  </w:style>
  <w:style w:type="character" w:customStyle="1" w:styleId="FootnoteTextChar">
    <w:name w:val="Footnote Text Char"/>
    <w:basedOn w:val="DefaultParagraphFont"/>
    <w:link w:val="FootnoteText"/>
    <w:rsid w:val="00D20B33"/>
    <w:rPr>
      <w:rFonts w:ascii="Verdana" w:eastAsia="Times New Roman" w:hAnsi="Verdana" w:cs="Times New Roman"/>
      <w:sz w:val="16"/>
      <w:szCs w:val="24"/>
      <w:lang w:val="en-GB" w:eastAsia="en-GB"/>
    </w:rPr>
  </w:style>
  <w:style w:type="character" w:styleId="Hyperlink">
    <w:name w:val="Hyperlink"/>
    <w:basedOn w:val="DefaultParagraphFont"/>
    <w:rsid w:val="00D20B33"/>
    <w:rPr>
      <w:color w:val="0000FF"/>
      <w:u w:val="single"/>
    </w:rPr>
  </w:style>
  <w:style w:type="paragraph" w:styleId="TOC3">
    <w:name w:val="toc 3"/>
    <w:basedOn w:val="Normal"/>
    <w:next w:val="Normal"/>
    <w:rsid w:val="00D20B33"/>
    <w:pPr>
      <w:tabs>
        <w:tab w:val="right" w:leader="dot" w:pos="9628"/>
      </w:tabs>
      <w:ind w:left="567"/>
    </w:pPr>
    <w:rPr>
      <w:sz w:val="22"/>
    </w:rPr>
  </w:style>
  <w:style w:type="paragraph" w:styleId="Header">
    <w:name w:val="header"/>
    <w:basedOn w:val="Normal"/>
    <w:link w:val="HeaderChar"/>
    <w:rsid w:val="00D20B33"/>
    <w:pPr>
      <w:tabs>
        <w:tab w:val="center" w:pos="4153"/>
        <w:tab w:val="right" w:pos="8306"/>
      </w:tabs>
    </w:pPr>
  </w:style>
  <w:style w:type="character" w:customStyle="1" w:styleId="HeaderChar">
    <w:name w:val="Header Char"/>
    <w:basedOn w:val="DefaultParagraphFont"/>
    <w:link w:val="Header"/>
    <w:rsid w:val="00D20B33"/>
    <w:rPr>
      <w:rFonts w:ascii="Verdana" w:eastAsia="Times New Roman" w:hAnsi="Verdana" w:cs="Times New Roman"/>
      <w:szCs w:val="24"/>
      <w:lang w:val="en-GB" w:eastAsia="ar-SA"/>
    </w:rPr>
  </w:style>
  <w:style w:type="paragraph" w:styleId="Footer">
    <w:name w:val="footer"/>
    <w:basedOn w:val="Normal"/>
    <w:link w:val="FooterChar"/>
    <w:rsid w:val="00D20B33"/>
    <w:pPr>
      <w:tabs>
        <w:tab w:val="center" w:pos="4153"/>
        <w:tab w:val="right" w:pos="8306"/>
      </w:tabs>
    </w:pPr>
  </w:style>
  <w:style w:type="character" w:customStyle="1" w:styleId="FooterChar">
    <w:name w:val="Footer Char"/>
    <w:basedOn w:val="DefaultParagraphFont"/>
    <w:link w:val="Footer"/>
    <w:rsid w:val="00D20B33"/>
    <w:rPr>
      <w:rFonts w:ascii="Verdana" w:eastAsia="Times New Roman" w:hAnsi="Verdana" w:cs="Times New Roman"/>
      <w:szCs w:val="24"/>
      <w:lang w:val="en-GB" w:eastAsia="ar-SA"/>
    </w:rPr>
  </w:style>
  <w:style w:type="paragraph" w:customStyle="1" w:styleId="StyleVerdanaRight05cm">
    <w:name w:val="Style Verdana Right:  0.5 cm"/>
    <w:basedOn w:val="Normal"/>
    <w:rsid w:val="00D20B33"/>
  </w:style>
  <w:style w:type="character" w:customStyle="1" w:styleId="CommentTextChar">
    <w:name w:val="Comment Text Char"/>
    <w:basedOn w:val="DefaultParagraphFont"/>
    <w:link w:val="CommentText"/>
    <w:semiHidden/>
    <w:rsid w:val="00D20B33"/>
    <w:rPr>
      <w:rFonts w:ascii="Verdana" w:eastAsia="Times New Roman" w:hAnsi="Verdana"/>
      <w:lang w:val="en-GB" w:eastAsia="ar-SA"/>
    </w:rPr>
  </w:style>
  <w:style w:type="paragraph" w:styleId="CommentText">
    <w:name w:val="annotation text"/>
    <w:basedOn w:val="Normal"/>
    <w:link w:val="CommentTextChar"/>
    <w:semiHidden/>
    <w:rsid w:val="00D20B33"/>
    <w:rPr>
      <w:szCs w:val="20"/>
    </w:rPr>
  </w:style>
  <w:style w:type="character" w:customStyle="1" w:styleId="CommentTextChar1">
    <w:name w:val="Comment Text Char1"/>
    <w:basedOn w:val="DefaultParagraphFont"/>
    <w:link w:val="CommentText"/>
    <w:uiPriority w:val="99"/>
    <w:semiHidden/>
    <w:rsid w:val="00D20B33"/>
    <w:rPr>
      <w:rFonts w:ascii="Verdana" w:eastAsia="Times New Roman" w:hAnsi="Verdana" w:cs="Times New Roman"/>
      <w:sz w:val="24"/>
      <w:szCs w:val="24"/>
      <w:lang w:val="en-GB" w:eastAsia="ar-SA"/>
    </w:rPr>
  </w:style>
  <w:style w:type="character" w:customStyle="1" w:styleId="CommentSubjectChar">
    <w:name w:val="Comment Subject Char"/>
    <w:basedOn w:val="CommentTextChar"/>
    <w:link w:val="CommentSubject"/>
    <w:semiHidden/>
    <w:rsid w:val="00D20B33"/>
    <w:rPr>
      <w:rFonts w:ascii="Verdana" w:eastAsia="Times New Roman" w:hAnsi="Verdana"/>
      <w:b/>
      <w:bCs/>
      <w:lang w:val="en-GB" w:eastAsia="ar-SA"/>
    </w:rPr>
  </w:style>
  <w:style w:type="paragraph" w:styleId="CommentSubject">
    <w:name w:val="annotation subject"/>
    <w:basedOn w:val="CommentText"/>
    <w:next w:val="CommentText"/>
    <w:link w:val="CommentSubjectChar"/>
    <w:semiHidden/>
    <w:rsid w:val="00D20B33"/>
    <w:rPr>
      <w:b/>
      <w:bCs/>
    </w:rPr>
  </w:style>
  <w:style w:type="character" w:customStyle="1" w:styleId="CommentSubjectChar1">
    <w:name w:val="Comment Subject Char1"/>
    <w:basedOn w:val="CommentTextChar1"/>
    <w:link w:val="CommentSubject"/>
    <w:uiPriority w:val="99"/>
    <w:semiHidden/>
    <w:rsid w:val="00D20B33"/>
    <w:rPr>
      <w:rFonts w:ascii="Verdana" w:eastAsia="Times New Roman" w:hAnsi="Verdana" w:cs="Times New Roman"/>
      <w:b/>
      <w:bCs/>
      <w:sz w:val="24"/>
      <w:szCs w:val="24"/>
      <w:lang w:val="en-GB" w:eastAsia="ar-SA"/>
    </w:rPr>
  </w:style>
  <w:style w:type="character" w:styleId="FollowedHyperlink">
    <w:name w:val="FollowedHyperlink"/>
    <w:basedOn w:val="DefaultParagraphFont"/>
    <w:rsid w:val="00D20B33"/>
    <w:rPr>
      <w:color w:val="800080"/>
      <w:u w:val="single"/>
    </w:rPr>
  </w:style>
  <w:style w:type="character" w:customStyle="1" w:styleId="CharChar3">
    <w:name w:val=" Char Char3"/>
    <w:basedOn w:val="DefaultParagraphFont"/>
    <w:rsid w:val="00D20B33"/>
    <w:rPr>
      <w:rFonts w:ascii="Verdana" w:hAnsi="Verdana"/>
      <w:szCs w:val="24"/>
      <w:lang w:val="en-GB" w:eastAsia="en-GB" w:bidi="ar-SA"/>
    </w:rPr>
  </w:style>
  <w:style w:type="character" w:customStyle="1" w:styleId="CharChar">
    <w:name w:val=" Char Char"/>
    <w:basedOn w:val="DefaultParagraphFont"/>
    <w:rsid w:val="00D20B33"/>
    <w:rPr>
      <w:rFonts w:ascii="Verdana" w:eastAsia="Times New Roman" w:hAnsi="Verdana" w:cs="Times New Roman"/>
      <w:sz w:val="20"/>
      <w:szCs w:val="24"/>
      <w:lang w:val="en-GB" w:eastAsia="ar-SA"/>
    </w:rPr>
  </w:style>
  <w:style w:type="character" w:customStyle="1" w:styleId="object">
    <w:name w:val="object"/>
    <w:basedOn w:val="DefaultParagraphFont"/>
    <w:rsid w:val="00D20B33"/>
  </w:style>
  <w:style w:type="character" w:customStyle="1" w:styleId="urlblue">
    <w:name w:val="urlblue"/>
    <w:basedOn w:val="DefaultParagraphFont"/>
    <w:rsid w:val="00D20B33"/>
  </w:style>
  <w:style w:type="character" w:customStyle="1" w:styleId="url">
    <w:name w:val="url"/>
    <w:basedOn w:val="DefaultParagraphFont"/>
    <w:rsid w:val="00D20B33"/>
  </w:style>
  <w:style w:type="paragraph" w:styleId="NormalWeb">
    <w:name w:val="Normal (Web)"/>
    <w:basedOn w:val="Normal"/>
    <w:rsid w:val="00D20B33"/>
    <w:pPr>
      <w:suppressAutoHyphens w:val="0"/>
      <w:spacing w:beforeLines="1" w:afterLines="1"/>
    </w:pPr>
    <w:rPr>
      <w:rFonts w:ascii="Times" w:hAnsi="Times"/>
      <w:szCs w:val="20"/>
      <w:lang w:val="en-AU" w:eastAsia="en-US"/>
    </w:rPr>
  </w:style>
  <w:style w:type="table" w:styleId="TableGrid">
    <w:name w:val="Table Grid"/>
    <w:basedOn w:val="TableNormal"/>
    <w:rsid w:val="00966E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semiHidden/>
    <w:unhideWhenUsed/>
    <w:rsid w:val="00B64E79"/>
    <w:rPr>
      <w:rFonts w:ascii="Lucida Grande" w:hAnsi="Lucida Grande"/>
      <w:sz w:val="18"/>
      <w:szCs w:val="18"/>
    </w:rPr>
  </w:style>
  <w:style w:type="character" w:customStyle="1" w:styleId="BalloonTextChar">
    <w:name w:val="Balloon Text Char"/>
    <w:basedOn w:val="DefaultParagraphFont"/>
    <w:link w:val="BalloonText"/>
    <w:semiHidden/>
    <w:rsid w:val="00B64E79"/>
    <w:rPr>
      <w:rFonts w:ascii="Lucida Grande" w:eastAsia="Times New Roman" w:hAnsi="Lucida Grande"/>
      <w:sz w:val="18"/>
      <w:szCs w:val="18"/>
      <w:lang w:val="en-GB" w:eastAsia="ar-SA"/>
    </w:rPr>
  </w:style>
  <w:style w:type="character" w:styleId="CommentReference">
    <w:name w:val="annotation reference"/>
    <w:basedOn w:val="DefaultParagraphFont"/>
    <w:semiHidden/>
    <w:rsid w:val="00776B37"/>
    <w:rPr>
      <w:sz w:val="16"/>
      <w:szCs w:val="16"/>
    </w:rPr>
  </w:style>
  <w:style w:type="character" w:customStyle="1" w:styleId="HeaderChar1">
    <w:name w:val="Header Char1"/>
    <w:locked/>
    <w:rsid w:val="003A63A6"/>
    <w:rPr>
      <w:rFonts w:ascii="Verdana" w:hAnsi="Verdana"/>
      <w:sz w:val="24"/>
      <w:lang w:val="en-GB" w:eastAsia="en-GB"/>
    </w:rPr>
  </w:style>
  <w:style w:type="character" w:customStyle="1" w:styleId="FooterChar2">
    <w:name w:val="Footer Char2"/>
    <w:locked/>
    <w:rsid w:val="003A63A6"/>
    <w:rPr>
      <w:rFonts w:ascii="Verdana"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669</Words>
  <Characters>3815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Title of item (5 words)</vt:lpstr>
    </vt:vector>
  </TitlesOfParts>
  <Company>The University of Waikato</Company>
  <LinksUpToDate>false</LinksUpToDate>
  <CharactersWithSpaces>4476</CharactersWithSpaces>
  <SharedDoc>false</SharedDoc>
  <HLinks>
    <vt:vector size="6" baseType="variant">
      <vt:variant>
        <vt:i4>2424880</vt:i4>
      </vt:variant>
      <vt:variant>
        <vt:i4>3</vt:i4>
      </vt:variant>
      <vt:variant>
        <vt:i4>0</vt:i4>
      </vt:variant>
      <vt:variant>
        <vt:i4>5</vt:i4>
      </vt:variant>
      <vt:variant>
        <vt:lpwstr>http://www.sciencelearn.org.nz/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item (5 words)</dc:title>
  <dc:subject/>
  <dc:creator>Science Learning Hub, The University of Waikato</dc:creator>
  <cp:keywords/>
  <cp:lastModifiedBy>Christina Schipper</cp:lastModifiedBy>
  <cp:revision>2</cp:revision>
  <dcterms:created xsi:type="dcterms:W3CDTF">2016-12-07T02:33:00Z</dcterms:created>
  <dcterms:modified xsi:type="dcterms:W3CDTF">2016-12-07T02:33:00Z</dcterms:modified>
</cp:coreProperties>
</file>